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3ED92" w14:textId="77777777" w:rsidR="00583C60" w:rsidRDefault="00583C60" w:rsidP="002D10DA">
      <w:pPr>
        <w:pStyle w:val="NoSpacing"/>
        <w:rPr>
          <w:rFonts w:ascii="Times New Roman" w:hAnsi="Times New Roman"/>
        </w:rPr>
      </w:pPr>
    </w:p>
    <w:p w14:paraId="09ADCD0E" w14:textId="47EFE654" w:rsidR="002D10DA" w:rsidRPr="002D10DA" w:rsidRDefault="002D10DA" w:rsidP="002D10DA">
      <w:pPr>
        <w:pStyle w:val="NoSpacing"/>
        <w:rPr>
          <w:rFonts w:ascii="Times New Roman" w:hAnsi="Times New Roman"/>
          <w:sz w:val="24"/>
          <w:szCs w:val="24"/>
        </w:rPr>
      </w:pPr>
      <w:r w:rsidRPr="002D10DA">
        <w:rPr>
          <w:rFonts w:ascii="Times New Roman" w:hAnsi="Times New Roman"/>
        </w:rPr>
        <w:t>MINUTES OF THE STUDENT AFFAIRS COMMITTEE</w:t>
      </w:r>
    </w:p>
    <w:p w14:paraId="6BA03AB2" w14:textId="77777777" w:rsidR="002D10DA" w:rsidRPr="002D10DA" w:rsidRDefault="002D10DA" w:rsidP="002D10DA">
      <w:pPr>
        <w:pStyle w:val="NoSpacing"/>
        <w:rPr>
          <w:rFonts w:ascii="Times New Roman" w:hAnsi="Times New Roman"/>
          <w:iCs/>
        </w:rPr>
      </w:pPr>
      <w:r w:rsidRPr="002D10DA">
        <w:rPr>
          <w:rFonts w:ascii="Times New Roman" w:hAnsi="Times New Roman"/>
          <w:bCs/>
          <w:iCs/>
        </w:rPr>
        <w:t>Office of the Academic Senate</w:t>
      </w:r>
    </w:p>
    <w:p w14:paraId="7CF8A9BC" w14:textId="77777777" w:rsidR="002D10DA" w:rsidRPr="002D10DA" w:rsidRDefault="002D10DA" w:rsidP="002D10DA">
      <w:pPr>
        <w:pStyle w:val="NoSpacing"/>
        <w:rPr>
          <w:rFonts w:ascii="Times New Roman" w:hAnsi="Times New Roman"/>
          <w:iCs/>
        </w:rPr>
      </w:pPr>
      <w:r w:rsidRPr="002D10DA">
        <w:rPr>
          <w:rFonts w:ascii="Times New Roman" w:hAnsi="Times New Roman"/>
          <w:iCs/>
        </w:rPr>
        <w:t>California State University, Fresno</w:t>
      </w:r>
    </w:p>
    <w:p w14:paraId="6A9480DD" w14:textId="77777777" w:rsidR="002D10DA" w:rsidRPr="002D10DA" w:rsidRDefault="002D10DA" w:rsidP="002D10DA">
      <w:pPr>
        <w:pStyle w:val="NoSpacing"/>
        <w:rPr>
          <w:rFonts w:ascii="Times New Roman" w:hAnsi="Times New Roman"/>
        </w:rPr>
      </w:pPr>
      <w:r w:rsidRPr="002D10DA">
        <w:rPr>
          <w:rFonts w:ascii="Times New Roman" w:hAnsi="Times New Roman"/>
        </w:rPr>
        <w:t>Henry Madden Library 3206 (3rd floor, south wing)</w:t>
      </w:r>
    </w:p>
    <w:p w14:paraId="5E2089F5" w14:textId="77777777" w:rsidR="002D10DA" w:rsidRPr="002D10DA" w:rsidRDefault="002D10DA" w:rsidP="002D10DA">
      <w:pPr>
        <w:pStyle w:val="NoSpacing"/>
        <w:rPr>
          <w:rFonts w:ascii="Times New Roman" w:hAnsi="Times New Roman"/>
        </w:rPr>
      </w:pPr>
      <w:r w:rsidRPr="002D10DA">
        <w:rPr>
          <w:rFonts w:ascii="Times New Roman" w:hAnsi="Times New Roman"/>
        </w:rPr>
        <w:t>5200 N. Barton Ave M/S ML 34</w:t>
      </w:r>
    </w:p>
    <w:p w14:paraId="21595685" w14:textId="77777777" w:rsidR="002D10DA" w:rsidRPr="002D10DA" w:rsidRDefault="002D10DA" w:rsidP="002D10DA">
      <w:pPr>
        <w:pStyle w:val="NoSpacing"/>
        <w:rPr>
          <w:rFonts w:ascii="Times New Roman" w:hAnsi="Times New Roman"/>
        </w:rPr>
      </w:pPr>
      <w:r w:rsidRPr="002D10DA">
        <w:rPr>
          <w:rFonts w:ascii="Times New Roman" w:hAnsi="Times New Roman"/>
        </w:rPr>
        <w:t>Fresno, CA 93</w:t>
      </w:r>
      <w:hyperlink r:id="rId7" w:history="1">
        <w:r w:rsidRPr="002D10DA">
          <w:rPr>
            <w:rStyle w:val="Hyperlink"/>
            <w:rFonts w:ascii="Times New Roman" w:hAnsi="Times New Roman"/>
          </w:rPr>
          <w:t>740-8014</w:t>
        </w:r>
      </w:hyperlink>
    </w:p>
    <w:p w14:paraId="7B58EFF9" w14:textId="77777777" w:rsidR="002D10DA" w:rsidRPr="002D10DA" w:rsidRDefault="002D10DA" w:rsidP="002D10DA">
      <w:pPr>
        <w:pStyle w:val="NoSpacing"/>
        <w:rPr>
          <w:rFonts w:ascii="Times New Roman" w:hAnsi="Times New Roman"/>
          <w:iCs/>
        </w:rPr>
      </w:pPr>
      <w:r w:rsidRPr="002D10DA">
        <w:rPr>
          <w:rFonts w:ascii="Times New Roman" w:hAnsi="Times New Roman"/>
          <w:iCs/>
        </w:rPr>
        <w:t>Phone: 559-278-2743 | FAX: 278-5745</w:t>
      </w:r>
    </w:p>
    <w:p w14:paraId="6768C9D0" w14:textId="77777777" w:rsidR="00583C60" w:rsidRDefault="00583C60" w:rsidP="00D55D0A"/>
    <w:p w14:paraId="46B37ACB" w14:textId="699DD7B2" w:rsidR="002D10DA" w:rsidRDefault="002D10DA" w:rsidP="00D55D0A">
      <w:r w:rsidRPr="00BE011C">
        <w:t xml:space="preserve">Date: </w:t>
      </w:r>
      <w:r w:rsidR="00BE011C">
        <w:t>February 8, 2023</w:t>
      </w:r>
    </w:p>
    <w:p w14:paraId="1AA16238" w14:textId="78EE3AD4" w:rsidR="00BE011C" w:rsidRPr="00BE011C" w:rsidRDefault="00BE011C" w:rsidP="00D55D0A">
      <w:pPr>
        <w:rPr>
          <w:rFonts w:eastAsia="Times New Roman"/>
          <w:color w:val="495057"/>
        </w:rPr>
      </w:pPr>
      <w:r>
        <w:t>Members present: Nancy Nisbett</w:t>
      </w:r>
      <w:r w:rsidR="00D55D0A">
        <w:t xml:space="preserve"> (Chair)</w:t>
      </w:r>
      <w:r>
        <w:t xml:space="preserve">, </w:t>
      </w:r>
      <w:proofErr w:type="spellStart"/>
      <w:r>
        <w:t>Varaxy</w:t>
      </w:r>
      <w:proofErr w:type="spellEnd"/>
      <w:r>
        <w:t xml:space="preserve"> Yi Borromeo, Megan </w:t>
      </w:r>
      <w:proofErr w:type="spellStart"/>
      <w:r>
        <w:t>Provonost</w:t>
      </w:r>
      <w:proofErr w:type="spellEnd"/>
      <w:r>
        <w:t>, Ashley Rivera-Garcia,</w:t>
      </w:r>
      <w:r w:rsidRPr="00BE011C">
        <w:t xml:space="preserve"> </w:t>
      </w:r>
      <w:r>
        <w:t>Deborah Hart</w:t>
      </w:r>
    </w:p>
    <w:p w14:paraId="71103BE9" w14:textId="504E1D02" w:rsidR="002D10DA" w:rsidRPr="00BE011C" w:rsidRDefault="002D10DA" w:rsidP="00D55D0A">
      <w:pPr>
        <w:pStyle w:val="List"/>
      </w:pPr>
      <w:r w:rsidRPr="00BE011C">
        <w:t xml:space="preserve">Visitors: </w:t>
      </w:r>
      <w:r w:rsidR="00BE011C">
        <w:t>Kelly Russell</w:t>
      </w:r>
    </w:p>
    <w:p w14:paraId="16D74C36" w14:textId="580DBF67" w:rsidR="002D10DA" w:rsidRPr="00BE011C" w:rsidRDefault="002D10DA" w:rsidP="00D55D0A">
      <w:pPr>
        <w:pStyle w:val="List"/>
      </w:pPr>
      <w:r w:rsidRPr="00BE011C">
        <w:t xml:space="preserve">Members absent: </w:t>
      </w:r>
      <w:proofErr w:type="spellStart"/>
      <w:r w:rsidR="00BE011C">
        <w:t>Fariborz</w:t>
      </w:r>
      <w:proofErr w:type="spellEnd"/>
      <w:r w:rsidR="00BE011C">
        <w:t xml:space="preserve"> Tehrani, Steve Chung</w:t>
      </w:r>
    </w:p>
    <w:p w14:paraId="4232A955" w14:textId="77777777" w:rsidR="00583C60" w:rsidRDefault="00583C60" w:rsidP="00D55D0A"/>
    <w:p w14:paraId="2219E506" w14:textId="0D18F5B9" w:rsidR="002D10DA" w:rsidRPr="00D55D0A" w:rsidRDefault="002D10DA" w:rsidP="00D55D0A">
      <w:r w:rsidRPr="00D55D0A">
        <w:t xml:space="preserve">The meeting was called to order at </w:t>
      </w:r>
      <w:r w:rsidR="00BE011C" w:rsidRPr="00D55D0A">
        <w:t>10</w:t>
      </w:r>
      <w:r w:rsidR="00583C60">
        <w:t>:02</w:t>
      </w:r>
      <w:r w:rsidR="00BE011C" w:rsidRPr="00D55D0A">
        <w:t xml:space="preserve"> a.</w:t>
      </w:r>
      <w:r w:rsidR="00D55D0A" w:rsidRPr="00D55D0A">
        <w:t xml:space="preserve"> </w:t>
      </w:r>
      <w:r w:rsidR="00BE011C" w:rsidRPr="00D55D0A">
        <w:t>m</w:t>
      </w:r>
      <w:r w:rsidR="00D55D0A" w:rsidRPr="00D55D0A">
        <w:t>.</w:t>
      </w:r>
      <w:r w:rsidR="00D55D0A">
        <w:t xml:space="preserve"> Agenda was approved.</w:t>
      </w:r>
    </w:p>
    <w:p w14:paraId="3BD44179" w14:textId="1EA4641B" w:rsidR="00BE011C" w:rsidRDefault="00583C60" w:rsidP="00D55D0A">
      <w:pPr>
        <w:pStyle w:val="Heading1"/>
      </w:pPr>
      <w:r>
        <w:t>1</w:t>
      </w:r>
      <w:r w:rsidR="002D10DA" w:rsidRPr="00BE011C">
        <w:t xml:space="preserve">. </w:t>
      </w:r>
      <w:r w:rsidR="00D55D0A">
        <w:t>P</w:t>
      </w:r>
      <w:r w:rsidR="002D10DA" w:rsidRPr="00BE011C">
        <w:t>revious minutes</w:t>
      </w:r>
    </w:p>
    <w:p w14:paraId="5673E9D3" w14:textId="042ACEF4" w:rsidR="002D10DA" w:rsidRPr="00BE011C" w:rsidRDefault="00D55D0A" w:rsidP="00D55D0A">
      <w:pPr>
        <w:rPr>
          <w:b/>
        </w:rPr>
      </w:pPr>
      <w:r>
        <w:t xml:space="preserve">Approval of previous minutes </w:t>
      </w:r>
      <w:r w:rsidR="00583C60">
        <w:t xml:space="preserve">was </w:t>
      </w:r>
      <w:r>
        <w:t>completed electronically in the fall semester.</w:t>
      </w:r>
    </w:p>
    <w:p w14:paraId="413DC53C" w14:textId="604A5ADE" w:rsidR="002D10DA" w:rsidRDefault="00583C60" w:rsidP="00D55D0A">
      <w:pPr>
        <w:pStyle w:val="Heading1"/>
      </w:pPr>
      <w:r>
        <w:t>2</w:t>
      </w:r>
      <w:r w:rsidR="00D55D0A">
        <w:t>.</w:t>
      </w:r>
      <w:r w:rsidR="002D10DA" w:rsidRPr="00BE011C">
        <w:t xml:space="preserve"> Communication and announcements</w:t>
      </w:r>
    </w:p>
    <w:p w14:paraId="284D80C8" w14:textId="7F5BCE28" w:rsidR="00D55D0A" w:rsidRPr="00D55D0A" w:rsidRDefault="00D55D0A" w:rsidP="00D55D0A">
      <w:r>
        <w:t>Nancy has reached out to welcome new ex-officio member, Kent Willis, V</w:t>
      </w:r>
      <w:r w:rsidRPr="00D55D0A">
        <w:t xml:space="preserve">ice </w:t>
      </w:r>
      <w:r>
        <w:t>P</w:t>
      </w:r>
      <w:r w:rsidRPr="00D55D0A">
        <w:t>resident for Student Affairs and Enrollment Management</w:t>
      </w:r>
      <w:r w:rsidR="00FB7EAE">
        <w:t xml:space="preserve"> and </w:t>
      </w:r>
      <w:r>
        <w:t>plans to meet with him.</w:t>
      </w:r>
    </w:p>
    <w:p w14:paraId="5CCA930E" w14:textId="4C5BDA9A" w:rsidR="002D10DA" w:rsidRDefault="00583C60" w:rsidP="00D55D0A">
      <w:pPr>
        <w:pStyle w:val="Heading1"/>
      </w:pPr>
      <w:r>
        <w:t>3</w:t>
      </w:r>
      <w:r w:rsidR="002D10DA" w:rsidRPr="00D55D0A">
        <w:t>.  Ongoing Business</w:t>
      </w:r>
    </w:p>
    <w:p w14:paraId="7EAD1857" w14:textId="6105A4DD" w:rsidR="00D55D0A" w:rsidRDefault="00D55D0A" w:rsidP="00D55D0A">
      <w:r>
        <w:t xml:space="preserve">Nancy and Kelly met </w:t>
      </w:r>
      <w:r w:rsidR="00EE7A20">
        <w:t>with E</w:t>
      </w:r>
      <w:r>
        <w:t xml:space="preserve">xecutive </w:t>
      </w:r>
      <w:r w:rsidR="00EE7A20">
        <w:t>C</w:t>
      </w:r>
      <w:r>
        <w:t>ommittee Feb. 7, 2023, to discuss</w:t>
      </w:r>
      <w:r w:rsidR="00680AEF">
        <w:t xml:space="preserve"> commenced attendance</w:t>
      </w:r>
      <w:r>
        <w:t>.</w:t>
      </w:r>
      <w:r w:rsidR="00EE7A20">
        <w:t xml:space="preserve"> </w:t>
      </w:r>
      <w:r w:rsidR="00680AEF">
        <w:t>Student Affair</w:t>
      </w:r>
      <w:r w:rsidR="007D41B5">
        <w:t>s</w:t>
      </w:r>
      <w:r w:rsidR="00680AEF">
        <w:t xml:space="preserve"> Committee recommendations will</w:t>
      </w:r>
      <w:r w:rsidR="00EE7A20">
        <w:t xml:space="preserve"> be forwarded to the Executi</w:t>
      </w:r>
      <w:r w:rsidR="00680AEF">
        <w:t>ve Committee for their approval</w:t>
      </w:r>
      <w:r w:rsidR="00583C60">
        <w:t>.</w:t>
      </w:r>
    </w:p>
    <w:p w14:paraId="5572206E" w14:textId="1D6AD119" w:rsidR="00680AEF" w:rsidRDefault="00FB7EAE" w:rsidP="00D55D0A">
      <w:r>
        <w:t xml:space="preserve">Nancy recommended </w:t>
      </w:r>
      <w:r w:rsidR="00680AEF">
        <w:t xml:space="preserve">forming </w:t>
      </w:r>
      <w:r>
        <w:t>a separate working group to</w:t>
      </w:r>
      <w:r w:rsidR="00583C60">
        <w:t xml:space="preserve"> find means of</w:t>
      </w:r>
      <w:r>
        <w:t xml:space="preserve"> compliance, members to include Nancy, Kelly, Laura </w:t>
      </w:r>
      <w:proofErr w:type="spellStart"/>
      <w:r>
        <w:t>Yager</w:t>
      </w:r>
      <w:proofErr w:type="spellEnd"/>
      <w:r w:rsidR="00680AEF">
        <w:t>, and possibly others</w:t>
      </w:r>
      <w:r>
        <w:t>. Megan and Ashley volunteered for this group.</w:t>
      </w:r>
      <w:r w:rsidR="00583C60">
        <w:t xml:space="preserve"> </w:t>
      </w:r>
      <w:r w:rsidR="00680AEF">
        <w:t>Liz Gonzalez has been assigned as IT project manager for this project.</w:t>
      </w:r>
    </w:p>
    <w:p w14:paraId="4BDCA608" w14:textId="28E5795F" w:rsidR="00583C60" w:rsidRDefault="00680AEF" w:rsidP="00583C60">
      <w:r>
        <w:t>UC Davis</w:t>
      </w:r>
      <w:r w:rsidR="00583C60">
        <w:t>’s commenced attendance procedure</w:t>
      </w:r>
      <w:r>
        <w:t xml:space="preserve"> </w:t>
      </w:r>
      <w:r w:rsidR="00583C60">
        <w:t xml:space="preserve">was discussed including </w:t>
      </w:r>
      <w:r>
        <w:t>consequences</w:t>
      </w:r>
      <w:r w:rsidR="00583C60">
        <w:t xml:space="preserve"> for</w:t>
      </w:r>
      <w:r>
        <w:t xml:space="preserve"> students who do not adhere. </w:t>
      </w:r>
      <w:r w:rsidR="00583C60">
        <w:t>D</w:t>
      </w:r>
      <w:r>
        <w:t>ropping students who are not attending</w:t>
      </w:r>
      <w:r w:rsidR="00583C60">
        <w:t xml:space="preserve"> could save them tuition (Kelly). </w:t>
      </w:r>
      <w:r>
        <w:t xml:space="preserve">Ashley </w:t>
      </w:r>
      <w:r w:rsidR="00583C60">
        <w:t xml:space="preserve">mentioned that rather than </w:t>
      </w:r>
      <w:r>
        <w:t>dropping</w:t>
      </w:r>
      <w:r w:rsidR="00583C60">
        <w:t xml:space="preserve"> all</w:t>
      </w:r>
      <w:r>
        <w:t xml:space="preserve"> students</w:t>
      </w:r>
      <w:r w:rsidR="00B762EA">
        <w:t xml:space="preserve">’ </w:t>
      </w:r>
      <w:r w:rsidR="00583C60">
        <w:t>classes</w:t>
      </w:r>
      <w:r>
        <w:t xml:space="preserve"> </w:t>
      </w:r>
      <w:r w:rsidR="00583C60">
        <w:t xml:space="preserve">for noncompliance, </w:t>
      </w:r>
      <w:r>
        <w:t xml:space="preserve">students’ units </w:t>
      </w:r>
      <w:r w:rsidR="00583C60">
        <w:t>could be reduced to f</w:t>
      </w:r>
      <w:r>
        <w:t>our.</w:t>
      </w:r>
      <w:r w:rsidR="00583C60">
        <w:t xml:space="preserve"> </w:t>
      </w:r>
    </w:p>
    <w:p w14:paraId="33747B12" w14:textId="77777777" w:rsidR="00583C60" w:rsidRDefault="00583C60" w:rsidP="00583C60">
      <w:pPr>
        <w:pStyle w:val="Heading1"/>
      </w:pPr>
      <w:r>
        <w:t>4</w:t>
      </w:r>
      <w:r w:rsidR="002D10DA" w:rsidRPr="00BE011C">
        <w:t>. New Business</w:t>
      </w:r>
    </w:p>
    <w:p w14:paraId="31E096CC" w14:textId="605AD18D" w:rsidR="002D10DA" w:rsidRPr="00BE011C" w:rsidRDefault="00583C60" w:rsidP="00583C60">
      <w:r>
        <w:t>No new business.</w:t>
      </w:r>
      <w:r w:rsidR="002D10DA" w:rsidRPr="00BE011C">
        <w:tab/>
      </w:r>
    </w:p>
    <w:p w14:paraId="4EC7571F" w14:textId="1725F75A" w:rsidR="002D10DA" w:rsidRDefault="002D10DA" w:rsidP="00D55D0A">
      <w:pPr>
        <w:pStyle w:val="Heading1"/>
      </w:pPr>
      <w:r w:rsidRPr="00BE011C">
        <w:t>5. Adjournment</w:t>
      </w:r>
    </w:p>
    <w:p w14:paraId="1CD97F32" w14:textId="186B4D43" w:rsidR="00997B04" w:rsidRPr="002D10DA" w:rsidRDefault="00583C60" w:rsidP="00D55D0A">
      <w:r>
        <w:t>Meeting was adjourned at 10:39 a.m.</w:t>
      </w:r>
      <w:r w:rsidR="00B762EA">
        <w:t>, next meeting to be held Wed., Mar. 8, 2023.</w:t>
      </w:r>
    </w:p>
    <w:sectPr w:rsidR="00997B04" w:rsidRPr="002D10DA" w:rsidSect="00583C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800" w:left="648" w:header="288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8E34E" w14:textId="77777777" w:rsidR="00146B0B" w:rsidRDefault="00146B0B" w:rsidP="00D55D0A">
      <w:r>
        <w:separator/>
      </w:r>
    </w:p>
  </w:endnote>
  <w:endnote w:type="continuationSeparator" w:id="0">
    <w:p w14:paraId="303D5AEA" w14:textId="77777777" w:rsidR="00146B0B" w:rsidRDefault="00146B0B" w:rsidP="00D55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DCE50" w14:textId="77777777" w:rsidR="00224806" w:rsidRDefault="00224806" w:rsidP="00D55D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B065" w14:textId="77777777" w:rsidR="00224806" w:rsidRDefault="00224806" w:rsidP="00D55D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E09B" w14:textId="77777777" w:rsidR="00997B04" w:rsidRPr="00813AE5" w:rsidRDefault="00262D9F" w:rsidP="00D55D0A">
    <w:pPr>
      <w:pStyle w:val="Footer"/>
    </w:pPr>
    <w:r w:rsidRPr="00F0761F">
      <w:rPr>
        <w:noProof/>
      </w:rPr>
      <w:drawing>
        <wp:inline distT="0" distB="0" distL="0" distR="0" wp14:anchorId="49AC62C2" wp14:editId="0B1E5459">
          <wp:extent cx="6912833" cy="632780"/>
          <wp:effectExtent l="0" t="0" r="0" b="254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12833" cy="63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B17B4" w14:textId="77777777" w:rsidR="00146B0B" w:rsidRDefault="00146B0B" w:rsidP="00D55D0A">
      <w:r>
        <w:separator/>
      </w:r>
    </w:p>
  </w:footnote>
  <w:footnote w:type="continuationSeparator" w:id="0">
    <w:p w14:paraId="07EE453E" w14:textId="77777777" w:rsidR="00146B0B" w:rsidRDefault="00146B0B" w:rsidP="00D55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85735" w14:textId="77777777" w:rsidR="00224806" w:rsidRDefault="00224806" w:rsidP="00D55D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0BFE4" w14:textId="77777777" w:rsidR="00224806" w:rsidRDefault="00224806" w:rsidP="00D55D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97FA" w14:textId="77777777" w:rsidR="00224806" w:rsidRDefault="00224806" w:rsidP="00D55D0A">
    <w:pPr>
      <w:pStyle w:val="Header"/>
    </w:pPr>
  </w:p>
  <w:p w14:paraId="0FE95D24" w14:textId="435F7A17" w:rsidR="00997B04" w:rsidRDefault="00262D9F" w:rsidP="00D55D0A">
    <w:pPr>
      <w:pStyle w:val="Header"/>
    </w:pPr>
    <w:r w:rsidRPr="00B8681B">
      <w:rPr>
        <w:noProof/>
      </w:rPr>
      <w:drawing>
        <wp:inline distT="0" distB="0" distL="0" distR="0" wp14:anchorId="69CF481B" wp14:editId="6857D60C">
          <wp:extent cx="2377440" cy="486697"/>
          <wp:effectExtent l="0" t="0" r="0" b="0"/>
          <wp:docPr id="2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-header and footer-01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486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B72FC"/>
    <w:multiLevelType w:val="multilevel"/>
    <w:tmpl w:val="0CAC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16045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CE3"/>
    <w:rsid w:val="000029C3"/>
    <w:rsid w:val="00011981"/>
    <w:rsid w:val="000953C1"/>
    <w:rsid w:val="00146B0B"/>
    <w:rsid w:val="0016053A"/>
    <w:rsid w:val="00224806"/>
    <w:rsid w:val="00262D9F"/>
    <w:rsid w:val="002D10DA"/>
    <w:rsid w:val="002E1799"/>
    <w:rsid w:val="003242A6"/>
    <w:rsid w:val="00371708"/>
    <w:rsid w:val="0050668D"/>
    <w:rsid w:val="00544E8D"/>
    <w:rsid w:val="00583C60"/>
    <w:rsid w:val="0059219F"/>
    <w:rsid w:val="005A542F"/>
    <w:rsid w:val="005B4BD6"/>
    <w:rsid w:val="005C0129"/>
    <w:rsid w:val="005C4AFB"/>
    <w:rsid w:val="005E5182"/>
    <w:rsid w:val="006267A0"/>
    <w:rsid w:val="00680AEF"/>
    <w:rsid w:val="00733A9C"/>
    <w:rsid w:val="00733CE3"/>
    <w:rsid w:val="007411FF"/>
    <w:rsid w:val="007774A6"/>
    <w:rsid w:val="007D41B5"/>
    <w:rsid w:val="007E3A8B"/>
    <w:rsid w:val="0085750E"/>
    <w:rsid w:val="00895B98"/>
    <w:rsid w:val="008B4522"/>
    <w:rsid w:val="00960F5D"/>
    <w:rsid w:val="00975299"/>
    <w:rsid w:val="00993AE5"/>
    <w:rsid w:val="00997B04"/>
    <w:rsid w:val="009D0AF7"/>
    <w:rsid w:val="00A143B2"/>
    <w:rsid w:val="00A93CA5"/>
    <w:rsid w:val="00AD40D7"/>
    <w:rsid w:val="00AD7527"/>
    <w:rsid w:val="00AF0595"/>
    <w:rsid w:val="00B1452A"/>
    <w:rsid w:val="00B2302B"/>
    <w:rsid w:val="00B647E5"/>
    <w:rsid w:val="00B762EA"/>
    <w:rsid w:val="00BE011C"/>
    <w:rsid w:val="00C83EF8"/>
    <w:rsid w:val="00CB3E31"/>
    <w:rsid w:val="00CF2995"/>
    <w:rsid w:val="00CF5B79"/>
    <w:rsid w:val="00D55D0A"/>
    <w:rsid w:val="00D95435"/>
    <w:rsid w:val="00DD19C3"/>
    <w:rsid w:val="00E143CD"/>
    <w:rsid w:val="00E300D8"/>
    <w:rsid w:val="00E9445D"/>
    <w:rsid w:val="00EE7A20"/>
    <w:rsid w:val="00F0761F"/>
    <w:rsid w:val="00FB7EAE"/>
    <w:rsid w:val="00FE2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70E10E"/>
  <w14:defaultImageDpi w14:val="300"/>
  <w15:chartTrackingRefBased/>
  <w15:docId w15:val="{BB2ECB8A-F6C3-524E-9E8F-84EEEF9A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5D0A"/>
    <w:pPr>
      <w:spacing w:after="200" w:line="276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10DA"/>
    <w:pPr>
      <w:keepNext/>
      <w:keepLines/>
      <w:widowControl w:val="0"/>
      <w:suppressAutoHyphens/>
      <w:spacing w:before="240" w:after="0" w:line="240" w:lineRule="auto"/>
      <w:ind w:firstLine="720"/>
      <w:outlineLvl w:val="0"/>
    </w:pPr>
    <w:rPr>
      <w:rFonts w:eastAsiaTheme="majorEastAsia"/>
      <w:b/>
      <w:color w:val="000000" w:themeColor="text1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55D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99"/>
  </w:style>
  <w:style w:type="paragraph" w:styleId="Footer">
    <w:name w:val="footer"/>
    <w:basedOn w:val="Normal"/>
    <w:link w:val="Foot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99"/>
  </w:style>
  <w:style w:type="paragraph" w:styleId="BalloonText">
    <w:name w:val="Balloon Text"/>
    <w:basedOn w:val="Normal"/>
    <w:link w:val="BalloonTextChar"/>
    <w:uiPriority w:val="99"/>
    <w:semiHidden/>
    <w:unhideWhenUsed/>
    <w:rsid w:val="0098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1C07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9153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91538E"/>
    <w:rPr>
      <w:b/>
      <w:bCs/>
      <w:i/>
      <w:iCs/>
      <w:color w:val="4F81BD"/>
    </w:rPr>
  </w:style>
  <w:style w:type="character" w:styleId="Hyperlink">
    <w:name w:val="Hyperlink"/>
    <w:rsid w:val="00AA4BB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D10DA"/>
    <w:rPr>
      <w:rFonts w:ascii="Times New Roman" w:eastAsiaTheme="majorEastAsia" w:hAnsi="Times New Roman"/>
      <w:b/>
      <w:color w:val="000000" w:themeColor="text1"/>
      <w:sz w:val="24"/>
      <w:szCs w:val="24"/>
    </w:rPr>
  </w:style>
  <w:style w:type="paragraph" w:styleId="BodyText">
    <w:name w:val="Body Text"/>
    <w:basedOn w:val="Normal"/>
    <w:link w:val="BodyTextChar"/>
    <w:unhideWhenUsed/>
    <w:rsid w:val="002D10DA"/>
    <w:pPr>
      <w:widowControl w:val="0"/>
      <w:suppressAutoHyphens/>
      <w:spacing w:after="120" w:line="240" w:lineRule="auto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2D10DA"/>
    <w:rPr>
      <w:rFonts w:ascii="Times New Roman" w:eastAsia="Times New Roman" w:hAnsi="Times New Roman"/>
      <w:sz w:val="24"/>
      <w:szCs w:val="24"/>
    </w:rPr>
  </w:style>
  <w:style w:type="paragraph" w:styleId="List">
    <w:name w:val="List"/>
    <w:basedOn w:val="BodyText"/>
    <w:unhideWhenUsed/>
    <w:rsid w:val="002D10DA"/>
  </w:style>
  <w:style w:type="paragraph" w:customStyle="1" w:styleId="Heading">
    <w:name w:val="Heading"/>
    <w:basedOn w:val="Normal"/>
    <w:next w:val="BodyText"/>
    <w:rsid w:val="002D10DA"/>
    <w:pPr>
      <w:widowControl w:val="0"/>
      <w:suppressAutoHyphens/>
      <w:spacing w:after="0" w:line="240" w:lineRule="auto"/>
    </w:pPr>
    <w:rPr>
      <w:rFonts w:ascii="Bookman Old Style" w:eastAsia="Times New Roman" w:hAnsi="Bookman Old Style" w:cs="Bookman Old Style"/>
    </w:rPr>
  </w:style>
  <w:style w:type="paragraph" w:styleId="NoSpacing">
    <w:name w:val="No Spacing"/>
    <w:qFormat/>
    <w:rsid w:val="002D10DA"/>
    <w:rPr>
      <w:sz w:val="22"/>
      <w:szCs w:val="22"/>
    </w:rPr>
  </w:style>
  <w:style w:type="paragraph" w:styleId="ListParagraph">
    <w:name w:val="List Paragraph"/>
    <w:basedOn w:val="Normal"/>
    <w:qFormat/>
    <w:rsid w:val="00BE011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D55D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allto:+1740-8027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dwig\AppData\Local\Microsoft\Windows\Temporary%20Internet%20Files\Content.Outlook\PJSC5NH9\External%20Relations%20Letterhead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External Relations Letterhead - Template.dotx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Ladwig</dc:creator>
  <cp:keywords/>
  <cp:lastModifiedBy>Nancy Nisbett</cp:lastModifiedBy>
  <cp:revision>2</cp:revision>
  <cp:lastPrinted>2012-05-31T16:53:00Z</cp:lastPrinted>
  <dcterms:created xsi:type="dcterms:W3CDTF">2023-03-02T02:20:00Z</dcterms:created>
  <dcterms:modified xsi:type="dcterms:W3CDTF">2023-03-02T02:20:00Z</dcterms:modified>
</cp:coreProperties>
</file>